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771901" w:rsidRPr="00843895" w:rsidTr="00771901">
        <w:trPr>
          <w:trHeight w:val="1274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comgrad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621"/>
            </w:tblGrid>
            <w:tr w:rsidR="00771901" w:rsidRPr="00843895">
              <w:tc>
                <w:tcPr>
                  <w:tcW w:w="8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901" w:rsidRDefault="0077190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 DA 9</w:t>
                  </w:r>
                  <w:r w:rsidRPr="0084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ª SESSÃO ORDINÁRIA, DA 1ª SESSÃO LEGISLATIVA </w:t>
                  </w:r>
                  <w:r w:rsidRPr="0084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ORDINÁRIA, DA 7ª LEGISLATURA. 12.06</w:t>
                  </w:r>
                  <w:r w:rsidRPr="0084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.2017. </w:t>
                  </w:r>
                  <w:proofErr w:type="gramStart"/>
                  <w:r w:rsidRPr="0084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Pr="0084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h.</w:t>
                  </w:r>
                </w:p>
                <w:p w:rsidR="00843895" w:rsidRPr="00843895" w:rsidRDefault="0084389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71901" w:rsidRPr="00843895" w:rsidRDefault="00771901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 w:rsidRPr="00843895">
              <w:rPr>
                <w:rFonts w:ascii="Times New Roman" w:hAnsi="Times New Roman"/>
                <w:sz w:val="24"/>
                <w:szCs w:val="24"/>
              </w:rPr>
              <w:t>Aos doze dias do mês de junho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 de dois mil e dezessete, às dezenove horas, nas dependências da Câmara Municipal de Vereadores de Engenho Velho – RS, sito na Rua Capit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ão Valério, 845, realizou-se a 9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ª sessão ordinária, da 1ª sessão legislativa ordinária, da 7ª legislatura, sob a presidência do Vereador  </w:t>
            </w:r>
            <w:r w:rsidRPr="00843895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, e presentes os vereadores:</w:t>
            </w:r>
            <w:proofErr w:type="gramEnd"/>
            <w:r w:rsidRPr="00843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895"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 FONTANA, GLORIA BARBOZA ZANATTA, ANTONIO DE LIMA FRANCIO, LUCIMAR ANTONIO VOLPI, IONARA PASTORIO TOMAZINI, PAULO ROBERTO BALDISSERA SCHORR E VALCIR LUDKE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. O Presidente verifican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do o “</w:t>
            </w:r>
            <w:proofErr w:type="spellStart"/>
            <w:r w:rsidRPr="00843895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Pr="00843895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Pr="00843895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Pr="00843895">
              <w:rPr>
                <w:rFonts w:ascii="Times New Roman" w:hAnsi="Times New Roman"/>
                <w:sz w:val="24"/>
                <w:szCs w:val="24"/>
              </w:rPr>
              <w:t xml:space="preserve"> ao vereador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Lucimar </w:t>
            </w:r>
            <w:proofErr w:type="spellStart"/>
            <w:r w:rsidRPr="00843895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Pr="00843895">
              <w:rPr>
                <w:rFonts w:ascii="Times New Roman" w:hAnsi="Times New Roman"/>
                <w:sz w:val="24"/>
                <w:szCs w:val="24"/>
              </w:rPr>
              <w:t xml:space="preserve"> Volpi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895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colocou em discussão e votação a ata da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8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ª sessão ordinária, sendo aprovada por unanimidade e sem ressalvas.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Não havendo proposições apresentadas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 à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mesa, o Presidente passou para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843895">
              <w:rPr>
                <w:rFonts w:ascii="Times New Roman" w:hAnsi="Times New Roman"/>
                <w:b/>
                <w:sz w:val="24"/>
                <w:szCs w:val="24"/>
              </w:rPr>
              <w:t xml:space="preserve">PEQUENO E GRANDE EXPEDIENTE,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Não havendo necessidade de intervalo e nem matérias na </w:t>
            </w:r>
            <w:r w:rsidRPr="0084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ORDEM DO DIA, </w:t>
            </w:r>
            <w:r w:rsidRPr="00843895">
              <w:rPr>
                <w:rFonts w:ascii="Times New Roman" w:hAnsi="Times New Roman" w:cs="Times New Roman"/>
                <w:sz w:val="24"/>
                <w:szCs w:val="24"/>
              </w:rPr>
              <w:t xml:space="preserve">o Presidente passou para </w:t>
            </w:r>
            <w:proofErr w:type="gramStart"/>
            <w:r w:rsidRPr="00843895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84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895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onde o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s v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ereador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>es</w:t>
            </w:r>
            <w:r w:rsidRPr="00843895">
              <w:rPr>
                <w:rFonts w:ascii="Times New Roman" w:hAnsi="Times New Roman"/>
                <w:sz w:val="24"/>
                <w:szCs w:val="24"/>
              </w:rPr>
              <w:t xml:space="preserve"> inscritos suspenderam o uso da palavra. </w:t>
            </w:r>
            <w:r w:rsidRPr="00843895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ao Diretor Administrativo </w:t>
            </w:r>
            <w:proofErr w:type="spellStart"/>
            <w:r w:rsidRPr="00843895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Pr="00843895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843895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Pr="00843895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Pr="00843895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Pr="00843895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771901" w:rsidRPr="00843895" w:rsidRDefault="00771901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771901" w:rsidRPr="00843895" w:rsidRDefault="00771901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843895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Pr="00843895">
              <w:rPr>
                <w:rFonts w:ascii="Times New Roman" w:hAnsi="Times New Roman" w:cs="Aharoni"/>
                <w:sz w:val="24"/>
                <w:szCs w:val="24"/>
              </w:rPr>
              <w:t xml:space="preserve"> Locatelli  Fontana                                        Glaucio Luiz Bernardi                                       </w:t>
            </w:r>
          </w:p>
          <w:p w:rsidR="00771901" w:rsidRPr="00843895" w:rsidRDefault="00771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895">
              <w:rPr>
                <w:rFonts w:ascii="Times New Roman" w:hAnsi="Times New Roman" w:cs="Aharoni"/>
                <w:sz w:val="24"/>
                <w:szCs w:val="24"/>
              </w:rPr>
              <w:t xml:space="preserve">           1ª Secretária                                                                Presidente</w:t>
            </w:r>
          </w:p>
        </w:tc>
        <w:bookmarkStart w:id="0" w:name="_GoBack"/>
        <w:bookmarkEnd w:id="0"/>
      </w:tr>
    </w:tbl>
    <w:p w:rsidR="00EB02F8" w:rsidRDefault="00EB02F8" w:rsidP="00843895"/>
    <w:sectPr w:rsidR="00EB02F8" w:rsidSect="00771901">
      <w:pgSz w:w="11906" w:h="16838"/>
      <w:pgMar w:top="368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01"/>
    <w:rsid w:val="00771901"/>
    <w:rsid w:val="007B1ED3"/>
    <w:rsid w:val="00843895"/>
    <w:rsid w:val="00B62D6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2017-06-13T13:01:00Z</dcterms:created>
  <dcterms:modified xsi:type="dcterms:W3CDTF">2017-06-13T13:14:00Z</dcterms:modified>
</cp:coreProperties>
</file>